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CC6" w:rsidRDefault="009E0CC6" w:rsidP="009E0CC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73480" cy="1296670"/>
            <wp:effectExtent l="0" t="0" r="7620" b="0"/>
            <wp:docPr id="1" name="Рисунок 1" descr="http://kastor.reg-kursk.ru/upload/000/u12/0/2/be585b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stor.reg-kursk.ru/upload/000/u12/0/2/be585b7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CC6" w:rsidRDefault="009E0CC6" w:rsidP="009E0CC6">
      <w:pPr>
        <w:shd w:val="clear" w:color="auto" w:fill="FFFFFF"/>
        <w:spacing w:after="150" w:line="300" w:lineRule="atLeast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32"/>
          <w:szCs w:val="32"/>
        </w:rPr>
        <w:t>          </w:t>
      </w:r>
      <w:r>
        <w:rPr>
          <w:rStyle w:val="a3"/>
          <w:rFonts w:ascii="Arial" w:hAnsi="Arial" w:cs="Arial"/>
          <w:caps/>
          <w:color w:val="555555"/>
          <w:sz w:val="32"/>
          <w:szCs w:val="32"/>
        </w:rPr>
        <w:t>ПРЕДСТАВИТЕЛЬНОЕ СОБРАНИЕ</w:t>
      </w:r>
    </w:p>
    <w:p w:rsidR="009E0CC6" w:rsidRDefault="009E0CC6" w:rsidP="009E0CC6">
      <w:pPr>
        <w:pStyle w:val="7"/>
        <w:shd w:val="clear" w:color="auto" w:fill="FFFFFF"/>
        <w:spacing w:before="240" w:beforeAutospacing="0" w:after="60" w:afterAutospacing="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  <w:lang w:val="en-US"/>
        </w:rPr>
        <w:t>КАСТОРЕНСКОГО РАЙОНА КУРСКОЙ ОБЛАСТИ</w:t>
      </w:r>
    </w:p>
    <w:p w:rsidR="009E0CC6" w:rsidRDefault="009E0CC6" w:rsidP="009E0CC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32"/>
          <w:szCs w:val="32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Р Е Ш Е Н И Е</w:t>
      </w:r>
    </w:p>
    <w:p w:rsidR="009E0CC6" w:rsidRDefault="009E0CC6" w:rsidP="009E0CC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aps/>
          <w:color w:val="555555"/>
          <w:sz w:val="32"/>
          <w:szCs w:val="32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ind w:right="-710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от 17 июня 2022  г. № 40</w:t>
      </w:r>
    </w:p>
    <w:p w:rsidR="009E0CC6" w:rsidRDefault="009E0CC6" w:rsidP="009E0CC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28"/>
          <w:szCs w:val="28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О ходатайстве о награждении Почётной грамотой</w:t>
      </w:r>
    </w:p>
    <w:p w:rsidR="009E0CC6" w:rsidRDefault="009E0CC6" w:rsidP="009E0CC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Style w:val="a3"/>
          <w:rFonts w:ascii="Arial" w:hAnsi="Arial" w:cs="Arial"/>
          <w:color w:val="555555"/>
          <w:sz w:val="32"/>
          <w:szCs w:val="32"/>
        </w:rPr>
        <w:t>Курской областной Думы</w:t>
      </w:r>
    </w:p>
    <w:p w:rsidR="009E0CC6" w:rsidRDefault="009E0CC6" w:rsidP="009E0CC6">
      <w:pPr>
        <w:shd w:val="clear" w:color="auto" w:fill="FFFFFF"/>
        <w:spacing w:after="150" w:line="300" w:lineRule="atLeast"/>
        <w:jc w:val="center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8"/>
          <w:szCs w:val="28"/>
        </w:rPr>
        <w:t>         </w:t>
      </w:r>
      <w:r>
        <w:rPr>
          <w:rFonts w:ascii="Arial" w:hAnsi="Arial" w:cs="Arial"/>
          <w:color w:val="555555"/>
        </w:rPr>
        <w:t>На основании постановления Курской областной Думы от 16 февраля 2017 г. №119-</w:t>
      </w:r>
      <w:r>
        <w:rPr>
          <w:rFonts w:ascii="Arial" w:hAnsi="Arial" w:cs="Arial"/>
          <w:color w:val="555555"/>
          <w:lang w:val="en-US"/>
        </w:rPr>
        <w:t>VI</w:t>
      </w:r>
      <w:r>
        <w:rPr>
          <w:rFonts w:ascii="Arial" w:hAnsi="Arial" w:cs="Arial"/>
          <w:color w:val="555555"/>
        </w:rPr>
        <w:t> ОД «О наградах Курской областной Думы», Представительное Собрание Касторенского района Курской области РЕШИЛО: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1. Ходатайствовать перед Курской областной Думой о награждении Почетной грамотой Курской областной Думы Корчагиной Татьяны Дмитриевны, врача гинеколога областного бюджетного учреждения здравоохранения «Касторенская центральная районная больница», за многолетний добросовестный труд, высокие показатели и достижения в профессиональной деятельности.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           2. Настоящее решение вступает в силу со дня подписания.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Председатель Представительного</w:t>
      </w:r>
    </w:p>
    <w:p w:rsidR="009E0CC6" w:rsidRDefault="009E0CC6" w:rsidP="009E0CC6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Собрания Касторенского района</w:t>
      </w:r>
    </w:p>
    <w:p w:rsidR="009E0CC6" w:rsidRDefault="009E0CC6" w:rsidP="009E0CC6">
      <w:pPr>
        <w:pStyle w:val="a9"/>
        <w:shd w:val="clear" w:color="auto" w:fill="FFFFFF"/>
        <w:spacing w:before="0" w:beforeAutospacing="0" w:after="150" w:afterAutospacing="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Курской области                                                                О.А. Ващук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 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Глава Администрации</w:t>
      </w:r>
    </w:p>
    <w:p w:rsidR="009E0CC6" w:rsidRDefault="009E0CC6" w:rsidP="009E0CC6">
      <w:pPr>
        <w:shd w:val="clear" w:color="auto" w:fill="FFFFFF"/>
        <w:spacing w:after="150" w:line="300" w:lineRule="atLeast"/>
        <w:jc w:val="both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Arial" w:hAnsi="Arial" w:cs="Arial"/>
          <w:color w:val="555555"/>
        </w:rPr>
        <w:t>Касторенского района                                                       А.А. Белокопытов</w:t>
      </w:r>
    </w:p>
    <w:p w:rsidR="00FF6357" w:rsidRPr="009E0CC6" w:rsidRDefault="00FF6357" w:rsidP="009E0CC6">
      <w:bookmarkStart w:id="0" w:name="_GoBack"/>
      <w:bookmarkEnd w:id="0"/>
    </w:p>
    <w:sectPr w:rsidR="00FF6357" w:rsidRPr="009E0CC6" w:rsidSect="00E4001C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2F1"/>
    <w:rsid w:val="0004324E"/>
    <w:rsid w:val="00053444"/>
    <w:rsid w:val="00134730"/>
    <w:rsid w:val="005C5307"/>
    <w:rsid w:val="0063052C"/>
    <w:rsid w:val="00634CEF"/>
    <w:rsid w:val="00677931"/>
    <w:rsid w:val="00680E20"/>
    <w:rsid w:val="00692F5D"/>
    <w:rsid w:val="007A4CCE"/>
    <w:rsid w:val="007B7429"/>
    <w:rsid w:val="007D3E25"/>
    <w:rsid w:val="009A10F5"/>
    <w:rsid w:val="009A259E"/>
    <w:rsid w:val="009C259A"/>
    <w:rsid w:val="009C6717"/>
    <w:rsid w:val="009E0CC6"/>
    <w:rsid w:val="00A6661A"/>
    <w:rsid w:val="00AA6E41"/>
    <w:rsid w:val="00AF3756"/>
    <w:rsid w:val="00B20E3A"/>
    <w:rsid w:val="00B63EE7"/>
    <w:rsid w:val="00B64499"/>
    <w:rsid w:val="00CB3BEF"/>
    <w:rsid w:val="00D461E6"/>
    <w:rsid w:val="00D462F1"/>
    <w:rsid w:val="00E05024"/>
    <w:rsid w:val="00E4001C"/>
    <w:rsid w:val="00E80A5F"/>
    <w:rsid w:val="00EA56DC"/>
    <w:rsid w:val="00F32FA3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E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77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link w:val="70"/>
    <w:uiPriority w:val="9"/>
    <w:qFormat/>
    <w:rsid w:val="00677931"/>
    <w:pPr>
      <w:spacing w:before="100" w:beforeAutospacing="1" w:after="100" w:afterAutospacing="1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7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77931"/>
    <w:rPr>
      <w:b/>
      <w:bCs/>
    </w:rPr>
  </w:style>
  <w:style w:type="paragraph" w:styleId="a4">
    <w:name w:val="Body Text Indent"/>
    <w:basedOn w:val="a"/>
    <w:link w:val="a5"/>
    <w:uiPriority w:val="99"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77931"/>
    <w:rPr>
      <w:i/>
      <w:iCs/>
    </w:rPr>
  </w:style>
  <w:style w:type="paragraph" w:styleId="22">
    <w:name w:val="Body Text Indent 2"/>
    <w:basedOn w:val="a"/>
    <w:link w:val="23"/>
    <w:uiPriority w:val="99"/>
    <w:semiHidden/>
    <w:unhideWhenUsed/>
    <w:rsid w:val="00677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77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basedOn w:val="a"/>
    <w:uiPriority w:val="1"/>
    <w:qFormat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C6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3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0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E400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A56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A56DC"/>
  </w:style>
  <w:style w:type="paragraph" w:customStyle="1" w:styleId="msonormalmailrucssattributepostfix">
    <w:name w:val="msonormalmailrucssattributepostfix"/>
    <w:basedOn w:val="a"/>
    <w:rsid w:val="005C5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D46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6E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Title"/>
    <w:basedOn w:val="a"/>
    <w:link w:val="af0"/>
    <w:uiPriority w:val="10"/>
    <w:qFormat/>
    <w:rsid w:val="00AA6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азвание Знак"/>
    <w:basedOn w:val="a0"/>
    <w:link w:val="af"/>
    <w:uiPriority w:val="10"/>
    <w:rsid w:val="00AA6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AA6E41"/>
  </w:style>
  <w:style w:type="paragraph" w:styleId="af1">
    <w:name w:val="Plain Text"/>
    <w:basedOn w:val="a"/>
    <w:link w:val="af2"/>
    <w:uiPriority w:val="99"/>
    <w:semiHidden/>
    <w:unhideWhenUsed/>
    <w:rsid w:val="0069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692F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7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spacing">
    <w:name w:val="nospacing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7B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5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AF3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0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46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7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23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8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5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7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2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932</Characters>
  <Application>Microsoft Office Word</Application>
  <DocSecurity>0</DocSecurity>
  <Lines>7</Lines>
  <Paragraphs>2</Paragraphs>
  <ScaleCrop>false</ScaleCrop>
  <Company>Microsoft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ИТ отдела</dc:creator>
  <cp:keywords/>
  <dc:description/>
  <cp:lastModifiedBy>Начальник ИТ отдела</cp:lastModifiedBy>
  <cp:revision>59</cp:revision>
  <dcterms:created xsi:type="dcterms:W3CDTF">2023-09-11T12:43:00Z</dcterms:created>
  <dcterms:modified xsi:type="dcterms:W3CDTF">2023-09-11T13:19:00Z</dcterms:modified>
</cp:coreProperties>
</file>